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jc w:val="left"/>
        <w:textAlignment w:val="baseline"/>
        <w:rPr>
          <w:rFonts w:hint="default"/>
          <w:sz w:val="21"/>
        </w:rPr>
      </w:pPr>
      <w:r>
        <w:rPr>
          <w:rFonts w:hint="default" w:ascii="ＭＳ 明朝" w:hAnsi="ＭＳ 明朝"/>
          <w:sz w:val="21"/>
        </w:rPr>
        <w:t>　　　　　　　　　　　　　　　　　　　　　　　　　　　　　　　　　年　　月　　</w:t>
      </w:r>
      <w:bookmarkStart w:id="0" w:name="_GoBack"/>
      <w:bookmarkEnd w:id="0"/>
      <w:r>
        <w:rPr>
          <w:rFonts w:hint="default" w:ascii="ＭＳ 明朝" w:hAnsi="ＭＳ 明朝"/>
          <w:sz w:val="21"/>
        </w:rPr>
        <w:t>日</w:t>
      </w:r>
    </w:p>
    <w:p>
      <w:pPr>
        <w:pStyle w:val="0"/>
        <w:overflowPunct w:val="0"/>
        <w:autoSpaceDE w:val="1"/>
        <w:autoSpaceDN w:val="1"/>
        <w:snapToGrid w:val="0"/>
        <w:textAlignment w:val="baseline"/>
        <w:rPr>
          <w:rFonts w:hint="eastAsia"/>
          <w:sz w:val="21"/>
        </w:rPr>
      </w:pPr>
      <w:r>
        <w:rPr>
          <w:rFonts w:hint="default" w:ascii="ＭＳ 明朝" w:hAnsi="ＭＳ 明朝"/>
          <w:sz w:val="21"/>
        </w:rPr>
        <w:t>　</w:t>
      </w:r>
      <w:r>
        <w:rPr>
          <w:rFonts w:hint="eastAsia"/>
          <w:sz w:val="21"/>
        </w:rPr>
        <w:t>（宛先）飯能市長</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eastAsia"/>
          <w:sz w:val="21"/>
        </w:rPr>
        <w:t>　　</w:t>
      </w:r>
      <w:r>
        <w:rPr>
          <w:rFonts w:hint="default" w:ascii="ＭＳ 明朝" w:hAnsi="ＭＳ 明朝"/>
          <w:sz w:val="21"/>
        </w:rPr>
        <w:t>　　年　</w:t>
      </w:r>
      <w:r>
        <w:rPr>
          <w:rFonts w:hint="eastAsia"/>
          <w:sz w:val="21"/>
        </w:rPr>
        <w:t>　　</w:t>
      </w:r>
      <w:r>
        <w:rPr>
          <w:rFonts w:hint="default" w:ascii="ＭＳ 明朝" w:hAnsi="ＭＳ 明朝"/>
          <w:sz w:val="21"/>
        </w:rPr>
        <w:t>月　</w:t>
      </w:r>
      <w:r>
        <w:rPr>
          <w:rFonts w:hint="eastAsia"/>
          <w:sz w:val="21"/>
        </w:rPr>
        <w:t>　　</w:t>
      </w:r>
      <w:r>
        <w:rPr>
          <w:rFonts w:hint="default" w:ascii="ＭＳ 明朝" w:hAnsi="ＭＳ 明朝"/>
          <w:sz w:val="21"/>
        </w:rPr>
        <w:t>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pacing w:val="-1"/>
                <w:sz w:val="21"/>
              </w:rPr>
            </w:pPr>
            <w:r>
              <w:rPr>
                <w:rFonts w:hint="default"/>
                <w:spacing w:val="-1"/>
                <w:sz w:val="21"/>
              </w:rPr>
              <w:t xml:space="preserve"> </w:t>
            </w:r>
          </w:p>
          <w:p>
            <w:pPr>
              <w:pStyle w:val="0"/>
              <w:overflowPunct w:val="0"/>
              <w:autoSpaceDE w:val="1"/>
              <w:autoSpaceDN w:val="1"/>
              <w:snapToGrid w:val="0"/>
              <w:textAlignment w:val="baseline"/>
              <w:rPr>
                <w:rFonts w:hint="default"/>
                <w:sz w:val="21"/>
              </w:rPr>
            </w:pPr>
            <w:r>
              <w:rPr>
                <w:rFonts w:hint="eastAsia"/>
                <w:spacing w:val="-1"/>
                <w:sz w:val="21"/>
              </w:rPr>
              <w:t>　飯能市　</w:t>
            </w:r>
            <w:r>
              <w:rPr>
                <w:rFonts w:hint="default" w:ascii="ＭＳ 明朝" w:hAnsi="ＭＳ 明朝"/>
                <w:sz w:val="21"/>
              </w:rPr>
              <w:t>大字　　　　　　　　字　　　　　　　　地番</w:t>
            </w:r>
          </w:p>
          <w:p>
            <w:pPr>
              <w:pStyle w:val="0"/>
              <w:overflowPunct w:val="0"/>
              <w:autoSpaceDE w:val="1"/>
              <w:autoSpaceDN w:val="1"/>
              <w:snapToGrid w:val="0"/>
              <w:textAlignment w:val="baseline"/>
              <w:rPr>
                <w:rFonts w:hint="eastAsia"/>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eastAsia"/>
          <w:sz w:val="21"/>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ind w:left="423" w:hanging="212"/>
        <w:textAlignment w:val="baseline"/>
        <w:rPr>
          <w:rFonts w:hint="default"/>
          <w:sz w:val="21"/>
        </w:rPr>
      </w:pPr>
      <w:r>
        <w:rPr>
          <w:rFonts w:hint="eastAsia"/>
          <w:sz w:val="21"/>
        </w:rPr>
        <w:t>８　鳥獣害対策欄には、防護柵の設置、幼齢木保護具の設置などの方法を記載すること。</w:t>
      </w:r>
    </w:p>
    <w:sectPr>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3</Words>
  <Characters>680</Characters>
  <Application>JUST Note</Application>
  <Lines>69</Lines>
  <Paragraphs>42</Paragraphs>
  <CharactersWithSpaces>861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HC01151</cp:lastModifiedBy>
  <cp:lastPrinted>2021-10-01T07:24:00Z</cp:lastPrinted>
  <dcterms:created xsi:type="dcterms:W3CDTF">2021-10-06T09:06:00Z</dcterms:created>
  <dcterms:modified xsi:type="dcterms:W3CDTF">2022-04-26T04:47:07Z</dcterms:modified>
  <cp:revision>4</cp:revision>
</cp:coreProperties>
</file>